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F05FF" w14:textId="69E17F02" w:rsidR="00F65B34" w:rsidRDefault="00074351" w:rsidP="008F3D11">
      <w:pPr>
        <w:spacing w:after="0" w:line="240" w:lineRule="auto"/>
        <w:ind w:left="722" w:hanging="10"/>
        <w:jc w:val="left"/>
        <w:rPr>
          <w:sz w:val="26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0ADE1F13" wp14:editId="535B9A06">
            <wp:simplePos x="0" y="0"/>
            <wp:positionH relativeFrom="column">
              <wp:posOffset>1238250</wp:posOffset>
            </wp:positionH>
            <wp:positionV relativeFrom="paragraph">
              <wp:posOffset>-157480</wp:posOffset>
            </wp:positionV>
            <wp:extent cx="387985" cy="499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8DEBDA" w14:textId="38A69651" w:rsidR="00F65B34" w:rsidRDefault="00F65B34" w:rsidP="008F3D11">
      <w:pPr>
        <w:spacing w:after="0" w:line="240" w:lineRule="auto"/>
        <w:ind w:left="722" w:hanging="10"/>
        <w:jc w:val="left"/>
        <w:rPr>
          <w:sz w:val="26"/>
        </w:rPr>
      </w:pPr>
    </w:p>
    <w:p w14:paraId="6E714F4A" w14:textId="38E60D03" w:rsidR="00E0666C" w:rsidRPr="00B914D2" w:rsidRDefault="00000000" w:rsidP="008F3D11">
      <w:pPr>
        <w:spacing w:after="0" w:line="240" w:lineRule="auto"/>
        <w:ind w:left="722" w:hanging="10"/>
        <w:jc w:val="left"/>
        <w:rPr>
          <w:b/>
          <w:bCs/>
        </w:rPr>
      </w:pPr>
      <w:r w:rsidRPr="00B914D2">
        <w:rPr>
          <w:b/>
          <w:bCs/>
          <w:sz w:val="26"/>
        </w:rPr>
        <w:t>REPUBLIKA HRVATSKA</w:t>
      </w:r>
    </w:p>
    <w:p w14:paraId="0BFBBA34" w14:textId="77777777" w:rsidR="00E0666C" w:rsidRPr="00B914D2" w:rsidRDefault="00000000" w:rsidP="008F3D11">
      <w:pPr>
        <w:spacing w:after="0" w:line="240" w:lineRule="auto"/>
        <w:ind w:left="-5" w:hanging="10"/>
        <w:jc w:val="left"/>
        <w:rPr>
          <w:b/>
          <w:bCs/>
        </w:rPr>
      </w:pPr>
      <w:r w:rsidRPr="00B914D2">
        <w:rPr>
          <w:b/>
          <w:bCs/>
          <w:sz w:val="26"/>
        </w:rPr>
        <w:t>VUKOVARSKO-SRIJEMSKA ŽUPANIJA</w:t>
      </w:r>
    </w:p>
    <w:p w14:paraId="53231B28" w14:textId="1023FF61" w:rsidR="00E0666C" w:rsidRPr="00B914D2" w:rsidRDefault="00B914D2" w:rsidP="00B914D2">
      <w:pPr>
        <w:spacing w:after="0" w:line="240" w:lineRule="auto"/>
        <w:jc w:val="left"/>
        <w:rPr>
          <w:b/>
          <w:bCs/>
        </w:rPr>
      </w:pPr>
      <w:r>
        <w:rPr>
          <w:b/>
          <w:bCs/>
          <w:sz w:val="26"/>
        </w:rPr>
        <w:t xml:space="preserve">                    </w:t>
      </w:r>
      <w:r w:rsidRPr="00B914D2">
        <w:rPr>
          <w:b/>
          <w:bCs/>
          <w:sz w:val="26"/>
        </w:rPr>
        <w:t>GRAD ILOK</w:t>
      </w:r>
    </w:p>
    <w:p w14:paraId="5F76045E" w14:textId="77777777" w:rsidR="008F3D11" w:rsidRDefault="008F3D11" w:rsidP="008F3D11">
      <w:pPr>
        <w:spacing w:after="0" w:line="240" w:lineRule="auto"/>
        <w:ind w:left="17"/>
        <w:rPr>
          <w:sz w:val="22"/>
        </w:rPr>
      </w:pPr>
    </w:p>
    <w:p w14:paraId="1B0D1AA3" w14:textId="6E92B4D2" w:rsidR="00E0666C" w:rsidRPr="008F3D11" w:rsidRDefault="00000000" w:rsidP="008F3D11">
      <w:pPr>
        <w:spacing w:after="0" w:line="240" w:lineRule="auto"/>
        <w:ind w:left="17"/>
        <w:rPr>
          <w:szCs w:val="24"/>
        </w:rPr>
      </w:pPr>
      <w:r w:rsidRPr="008F3D11">
        <w:rPr>
          <w:szCs w:val="24"/>
        </w:rPr>
        <w:t>KLASA</w:t>
      </w:r>
      <w:r w:rsidR="008F3D11" w:rsidRPr="008F3D11">
        <w:rPr>
          <w:szCs w:val="24"/>
        </w:rPr>
        <w:t>: 363-05/26-04/1</w:t>
      </w:r>
    </w:p>
    <w:p w14:paraId="60C3A293" w14:textId="0CCAB4F7" w:rsidR="00E0666C" w:rsidRPr="008F3D11" w:rsidRDefault="00000000" w:rsidP="008F3D11">
      <w:pPr>
        <w:spacing w:after="0" w:line="240" w:lineRule="auto"/>
        <w:ind w:left="17"/>
        <w:rPr>
          <w:szCs w:val="24"/>
        </w:rPr>
      </w:pPr>
      <w:r w:rsidRPr="008F3D11">
        <w:rPr>
          <w:szCs w:val="24"/>
        </w:rPr>
        <w:t>URBROJ: 2196-2-0</w:t>
      </w:r>
      <w:r w:rsidR="00D85FA7" w:rsidRPr="008F3D11">
        <w:rPr>
          <w:szCs w:val="24"/>
        </w:rPr>
        <w:t>1</w:t>
      </w:r>
      <w:r w:rsidRPr="008F3D11">
        <w:rPr>
          <w:szCs w:val="24"/>
        </w:rPr>
        <w:t>-</w:t>
      </w:r>
      <w:r w:rsidR="00D85FA7" w:rsidRPr="008F3D11">
        <w:rPr>
          <w:szCs w:val="24"/>
        </w:rPr>
        <w:t>2</w:t>
      </w:r>
      <w:r w:rsidR="008F3D11" w:rsidRPr="008F3D11">
        <w:rPr>
          <w:szCs w:val="24"/>
        </w:rPr>
        <w:t>6-14</w:t>
      </w:r>
    </w:p>
    <w:p w14:paraId="4C40C68E" w14:textId="078D8C20" w:rsidR="00E0666C" w:rsidRPr="008F3D11" w:rsidRDefault="00000000" w:rsidP="008F3D11">
      <w:pPr>
        <w:spacing w:after="0" w:line="240" w:lineRule="auto"/>
        <w:ind w:left="2" w:hanging="10"/>
        <w:jc w:val="left"/>
        <w:rPr>
          <w:szCs w:val="24"/>
        </w:rPr>
      </w:pPr>
      <w:r w:rsidRPr="008F3D11">
        <w:rPr>
          <w:szCs w:val="24"/>
        </w:rPr>
        <w:t xml:space="preserve">Ilok, </w:t>
      </w:r>
      <w:r w:rsidR="008F3D11" w:rsidRPr="008F3D11">
        <w:rPr>
          <w:szCs w:val="24"/>
        </w:rPr>
        <w:t>17. kolovoza 2026.</w:t>
      </w:r>
    </w:p>
    <w:p w14:paraId="6A7D14DC" w14:textId="77777777" w:rsidR="008F3D11" w:rsidRDefault="008F3D11" w:rsidP="008F3D11">
      <w:pPr>
        <w:spacing w:after="0" w:line="240" w:lineRule="auto"/>
        <w:ind w:left="17" w:right="137"/>
      </w:pPr>
    </w:p>
    <w:p w14:paraId="73AECC0A" w14:textId="54D01152" w:rsidR="00E0666C" w:rsidRDefault="00000000" w:rsidP="008F3D11">
      <w:pPr>
        <w:spacing w:after="0" w:line="240" w:lineRule="auto"/>
        <w:ind w:left="17" w:right="137"/>
      </w:pPr>
      <w:r>
        <w:t>Na temelju Javnog poziva za iskazivanje interesa za zakup javne površine radi sudjelovanja na manifestaciji „5</w:t>
      </w:r>
      <w:r w:rsidR="008F3D11">
        <w:t>9</w:t>
      </w:r>
      <w:r>
        <w:t>. Iločka berba grož</w:t>
      </w:r>
      <w:r w:rsidR="00F65B34">
        <w:t>đ</w:t>
      </w:r>
      <w:r>
        <w:t xml:space="preserve">a" </w:t>
      </w:r>
      <w:r w:rsidR="008F3D11">
        <w:t>(</w:t>
      </w:r>
      <w:r w:rsidR="00CF4B41" w:rsidRPr="00AE7434">
        <w:t>KLASA:</w:t>
      </w:r>
      <w:r w:rsidR="00CF4B41" w:rsidRPr="00AE7434">
        <w:rPr>
          <w:noProof/>
        </w:rPr>
        <w:t xml:space="preserve"> </w:t>
      </w:r>
      <w:r w:rsidR="008F3D11">
        <w:t>363-05/26-04/1;</w:t>
      </w:r>
      <w:r w:rsidR="00CF4B41" w:rsidRPr="00AE7434">
        <w:t xml:space="preserve"> URBROJ: </w:t>
      </w:r>
      <w:r w:rsidR="008F3D11">
        <w:t>2196-2-01-26-2</w:t>
      </w:r>
      <w:r w:rsidR="00CF4B41" w:rsidRPr="00AE7434">
        <w:t xml:space="preserve"> od </w:t>
      </w:r>
      <w:r w:rsidR="008F3D11">
        <w:t>14</w:t>
      </w:r>
      <w:r w:rsidR="00CF4B41" w:rsidRPr="00AE7434">
        <w:t>.</w:t>
      </w:r>
      <w:r w:rsidR="00CF4B41">
        <w:t xml:space="preserve"> srpnja</w:t>
      </w:r>
      <w:r w:rsidR="00CF4B41" w:rsidRPr="00AE7434">
        <w:t xml:space="preserve"> 202</w:t>
      </w:r>
      <w:r w:rsidR="008F3D11">
        <w:t>6</w:t>
      </w:r>
      <w:r w:rsidR="00CF4B41" w:rsidRPr="00AE7434">
        <w:t>. godine</w:t>
      </w:r>
      <w:r w:rsidR="008F3D11">
        <w:t>)</w:t>
      </w:r>
      <w:r w:rsidR="00CF4B41" w:rsidRPr="00AE7434">
        <w:t xml:space="preserve"> </w:t>
      </w:r>
      <w:r>
        <w:t xml:space="preserve">i članka 42. Statuta Grada Iloka („Službeni vjesnik” Vukovarsko-srijemske županije br. 11/13, 4/18, 9/19, 4/20, </w:t>
      </w:r>
      <w:r w:rsidR="00635AA0">
        <w:t xml:space="preserve">„Službeni glasnik Grada Iloka“ broj </w:t>
      </w:r>
      <w:r>
        <w:t>2/21</w:t>
      </w:r>
      <w:r w:rsidR="008F3D11">
        <w:t xml:space="preserve">, </w:t>
      </w:r>
      <w:r>
        <w:t>8/21</w:t>
      </w:r>
      <w:r w:rsidR="008F3D11">
        <w:t>, 3/25</w:t>
      </w:r>
      <w:r>
        <w:t>) Gradonačelnica Grada Iloka donosi</w:t>
      </w:r>
    </w:p>
    <w:p w14:paraId="0B991625" w14:textId="77777777" w:rsidR="008F3D11" w:rsidRDefault="008F3D11" w:rsidP="008F3D11">
      <w:pPr>
        <w:spacing w:after="0" w:line="240" w:lineRule="auto"/>
        <w:ind w:left="17" w:right="137"/>
      </w:pPr>
    </w:p>
    <w:p w14:paraId="499A4AF1" w14:textId="3F39D006" w:rsidR="008F3D11" w:rsidRPr="008F3D11" w:rsidRDefault="00000000" w:rsidP="008F3D11">
      <w:pPr>
        <w:spacing w:after="0" w:line="240" w:lineRule="auto"/>
        <w:ind w:left="0" w:right="1324" w:firstLine="0"/>
        <w:jc w:val="center"/>
        <w:rPr>
          <w:b/>
          <w:bCs/>
        </w:rPr>
      </w:pPr>
      <w:r w:rsidRPr="008F3D11">
        <w:rPr>
          <w:b/>
          <w:bCs/>
        </w:rPr>
        <w:t>ODLUKU</w:t>
      </w:r>
    </w:p>
    <w:p w14:paraId="2C0D4962" w14:textId="27EE532B" w:rsidR="008F3D11" w:rsidRPr="008F3D11" w:rsidRDefault="00593885" w:rsidP="008F3D11">
      <w:pPr>
        <w:spacing w:after="0" w:line="240" w:lineRule="auto"/>
        <w:ind w:left="0" w:right="1324" w:firstLine="0"/>
        <w:jc w:val="center"/>
        <w:rPr>
          <w:b/>
          <w:bCs/>
        </w:rPr>
      </w:pPr>
      <w:r w:rsidRPr="008F3D11">
        <w:rPr>
          <w:b/>
          <w:bCs/>
        </w:rPr>
        <w:t>O ZAKUPU JAVNE POVRŠINE</w:t>
      </w:r>
    </w:p>
    <w:p w14:paraId="55C17FE8" w14:textId="77777777" w:rsidR="00F65B34" w:rsidRDefault="00F65B34" w:rsidP="008F3D11">
      <w:pPr>
        <w:spacing w:after="0" w:line="240" w:lineRule="auto"/>
        <w:ind w:left="10" w:right="856" w:hanging="10"/>
        <w:jc w:val="center"/>
      </w:pPr>
    </w:p>
    <w:p w14:paraId="2C22271C" w14:textId="7EF9F1E3" w:rsidR="00E0666C" w:rsidRDefault="00000000" w:rsidP="008F3D11">
      <w:pPr>
        <w:spacing w:after="0" w:line="240" w:lineRule="auto"/>
        <w:ind w:left="10" w:right="856" w:hanging="10"/>
        <w:jc w:val="center"/>
      </w:pPr>
      <w:r>
        <w:t>Članak l .</w:t>
      </w:r>
    </w:p>
    <w:p w14:paraId="35432C26" w14:textId="4ED9784F" w:rsidR="00E0666C" w:rsidRDefault="00000000" w:rsidP="008F3D11">
      <w:pPr>
        <w:spacing w:after="0" w:line="240" w:lineRule="auto"/>
        <w:ind w:left="17" w:right="115"/>
      </w:pPr>
      <w:r>
        <w:t xml:space="preserve">Sukladno uvjetima iz Javnog poziva za iskazivanje interesa za zakup javne površine radi sudjelovanja na manifestaciji </w:t>
      </w:r>
      <w:r w:rsidR="008F3D11">
        <w:t>„</w:t>
      </w:r>
      <w:r>
        <w:t>5</w:t>
      </w:r>
      <w:r w:rsidR="008F3D11">
        <w:t>9</w:t>
      </w:r>
      <w:r>
        <w:t>. Iločka berba grož</w:t>
      </w:r>
      <w:r w:rsidR="00F65B34">
        <w:t>đ</w:t>
      </w:r>
      <w:r>
        <w:t xml:space="preserve">a" </w:t>
      </w:r>
      <w:r w:rsidR="00791076">
        <w:t xml:space="preserve">zahtjevi </w:t>
      </w:r>
      <w:r>
        <w:t>koji su pravodobni, potpuni i udovoljavaju uvjetima javnog poziva su slijedeći:</w:t>
      </w:r>
    </w:p>
    <w:p w14:paraId="545D962F" w14:textId="77777777" w:rsidR="0022457E" w:rsidRDefault="0022457E" w:rsidP="008F3D11">
      <w:pPr>
        <w:spacing w:after="0" w:line="240" w:lineRule="auto"/>
        <w:ind w:left="17" w:right="115"/>
      </w:pPr>
    </w:p>
    <w:p w14:paraId="0923F040" w14:textId="77777777" w:rsidR="00F65B34" w:rsidRDefault="00F65B34" w:rsidP="008F3D11">
      <w:pPr>
        <w:spacing w:after="0" w:line="240" w:lineRule="auto"/>
        <w:ind w:left="17" w:right="115"/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516"/>
        <w:gridCol w:w="1464"/>
        <w:gridCol w:w="1417"/>
        <w:gridCol w:w="993"/>
        <w:gridCol w:w="3260"/>
        <w:gridCol w:w="2126"/>
      </w:tblGrid>
      <w:tr w:rsidR="008F3D11" w:rsidRPr="0022457E" w14:paraId="364B6EAD" w14:textId="77777777" w:rsidTr="008F3D11">
        <w:trPr>
          <w:trHeight w:val="9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14:paraId="7AA7AF81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bookmarkStart w:id="0" w:name="RANGE!A3:J8"/>
            <w:proofErr w:type="spellStart"/>
            <w:r w:rsidRPr="00C100E5">
              <w:rPr>
                <w:kern w:val="0"/>
                <w:sz w:val="20"/>
                <w:szCs w:val="20"/>
                <w14:ligatures w14:val="none"/>
              </w:rPr>
              <w:t>Rbr</w:t>
            </w:r>
            <w:bookmarkEnd w:id="0"/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0E04F136" w14:textId="77777777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kern w:val="0"/>
                <w:sz w:val="20"/>
                <w:szCs w:val="20"/>
                <w14:ligatures w14:val="none"/>
              </w:rPr>
              <w:t>Ponuđač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6EA65624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kern w:val="0"/>
                <w:sz w:val="20"/>
                <w:szCs w:val="20"/>
                <w14:ligatures w14:val="none"/>
              </w:rPr>
              <w:t>Adresa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043AAE90" w14:textId="77777777" w:rsidR="008F3D11" w:rsidRPr="00C100E5" w:rsidRDefault="008F3D11" w:rsidP="00174E80">
            <w:pPr>
              <w:spacing w:after="0" w:line="240" w:lineRule="auto"/>
              <w:ind w:lef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kern w:val="0"/>
                <w:sz w:val="20"/>
                <w:szCs w:val="20"/>
                <w14:ligatures w14:val="none"/>
              </w:rPr>
              <w:t>Lokacija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0640E292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kern w:val="0"/>
                <w:sz w:val="20"/>
                <w:szCs w:val="20"/>
                <w14:ligatures w14:val="none"/>
              </w:rPr>
              <w:t>Zakup javne površine za namjenu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14:paraId="094DEEC8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kern w:val="0"/>
                <w:sz w:val="20"/>
                <w:szCs w:val="20"/>
                <w14:ligatures w14:val="none"/>
              </w:rPr>
              <w:t>Broj dana</w:t>
            </w:r>
          </w:p>
        </w:tc>
      </w:tr>
      <w:tr w:rsidR="008F3D11" w:rsidRPr="0022457E" w14:paraId="2547F6F4" w14:textId="77777777" w:rsidTr="008F3D11">
        <w:trPr>
          <w:trHeight w:val="88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B084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62AA" w14:textId="3C45DE63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Callidus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EDBC4" w14:textId="444F8404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Vukovar, Franje Kuhača 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79D07" w14:textId="1AFC9F54" w:rsidR="008F3D11" w:rsidRPr="00C100E5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ŠT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7DA9" w14:textId="31942106" w:rsidR="008F3D11" w:rsidRPr="00C100E5" w:rsidRDefault="00174E80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Prodaja rukotvorina, suvenira, ukrasa, domaćih proizvoda i prigodna prodaja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34322" w14:textId="5641C42A" w:rsidR="008F3D11" w:rsidRPr="00C100E5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7DC0CF3F" w14:textId="77777777" w:rsidTr="008F3D11">
        <w:trPr>
          <w:trHeight w:val="82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B9A5" w14:textId="77777777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3C1F6" w14:textId="5F54BA02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Ćutek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j.d.o.o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4DE18" w14:textId="7C4052B8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Osijek, M.P. Katančića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E535" w14:textId="3857BF25" w:rsidR="008F3D11" w:rsidRPr="00C100E5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2C175" w14:textId="522FE912" w:rsidR="008F3D11" w:rsidRPr="00C100E5" w:rsidRDefault="00174E80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Vlastiti pokretni štand manjih dimenzija (do 3m2) – prigodna prodaja hrane (palačinke,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pommes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frites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fritule, šećerna vuna,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langošice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hot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dog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i sl.)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948C" w14:textId="786293CF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5C30C5"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4528ED24" w14:textId="77777777" w:rsidTr="008F3D11">
        <w:trPr>
          <w:trHeight w:val="82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7EB6" w14:textId="7AEF1454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7E368" w14:textId="0155A9AC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Duby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Luby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Luna Park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BFE13" w14:textId="353FADD4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Vinkovci, Krajiška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87A7F" w14:textId="0315F494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CE200" w14:textId="0766AF93" w:rsidR="008F3D11" w:rsidRPr="00C100E5" w:rsidRDefault="00174E80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Zabavni park – javna površina za 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zabav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ni i tematski sadržaj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7AE1E" w14:textId="5AE76E31" w:rsidR="008F3D11" w:rsidRPr="00CC5F0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EE0000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1282CCF5" w14:textId="77777777" w:rsidTr="008F3D11">
        <w:trPr>
          <w:trHeight w:val="69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23AA2" w14:textId="187ADD0B" w:rsidR="008F3D11" w:rsidRPr="00C100E5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0610256F" w14:textId="739A26D5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Stella SB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j.d.o.o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78B8DD" w14:textId="41A194AC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Ilok, Trg Nikole Iločkog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80D2A" w14:textId="500CFE45" w:rsidR="008F3D11" w:rsidRPr="00C100E5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E9C6E" w14:textId="4368D0DF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Pripremanje i prodaja hrane i pića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2658A" w14:textId="3A1C4D1E" w:rsidR="008F3D11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7282F806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810A" w14:textId="1DDA6E26" w:rsidR="008F3D11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34621" w14:textId="79A37AA1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Istok Zapad d.o.o.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569A" w14:textId="5AE8F486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Šokačka 10, Osijek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44E57" w14:textId="56224336" w:rsidR="008F3D11" w:rsidRPr="00C100E5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3BE58" w14:textId="3D2C1FC8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Tržnica – javna površina za p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rodaj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u dječjih igračaka, slatkiša, suvenira, nakita,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prodaja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balona, šećerne vate i sl.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B7977" w14:textId="0A133ECB" w:rsidR="008F3D11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124353F1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42B4" w14:textId="319FC57A" w:rsidR="008F3D11" w:rsidRDefault="008F3D11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FCB48" w14:textId="73C35A19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Obrt za zabavne djelatnosti Lovrić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579" w14:textId="56922880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Stanovi ciglana 32a, Županja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3307B" w14:textId="15F652A5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13CCD" w14:textId="73F561A0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Tržnica – javna površina za p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rodaj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u dječjih igračaka, slatkiša, suvenira, nakita,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prodaja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balona, šećerne vate i sl.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248A6" w14:textId="4B9AA899" w:rsidR="008F3D11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306EF591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13353" w14:textId="6F7309E1" w:rsidR="008F3D11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7DDAD363" w14:textId="1FF15A40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Obrt za zabavne djelatnosti Lovrić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EC6DCE" w14:textId="72BAB11A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Stanovi ciglana 32a, Županja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D66F4" w14:textId="4F0FDBCE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386CA" w14:textId="0830818E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Zabavni park -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napuhanci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6DFA8" w14:textId="0742DCE9" w:rsidR="008F3D11" w:rsidRPr="00C100E5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75718C02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0E480" w14:textId="112211AD" w:rsidR="008F3D11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lastRenderedPageBreak/>
              <w:t>8.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114AF332" w14:textId="2049A514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OPG Mario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Tieško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07FD6" w14:textId="293ECA2B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Ilok, P. Preradovića 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4F0D6" w14:textId="27FE410B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80F25" w14:textId="64CEF6F4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Vlastiti pokretni štand manjih dimenzija (do 3m2) – prigodna prodaja hrane (palačinke,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pommes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frites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fritule, šećerna vuna,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langošice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hot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dog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i sl.)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9CA45" w14:textId="2B219CA1" w:rsidR="008F3D11" w:rsidRPr="00C100E5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17213C51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F0BA" w14:textId="7EDFC74B" w:rsidR="008F3D11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D482" w14:textId="7E080FCF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Tomislav Brčić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36E7" w14:textId="78DEF01A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Osijek, Vij</w:t>
            </w:r>
            <w:r w:rsidR="00E312CA">
              <w:rPr>
                <w:color w:val="auto"/>
                <w:kern w:val="0"/>
                <w:sz w:val="20"/>
                <w:szCs w:val="20"/>
                <w14:ligatures w14:val="none"/>
              </w:rPr>
              <w:t>e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n</w:t>
            </w:r>
            <w:r w:rsidR="00E312CA">
              <w:rPr>
                <w:color w:val="auto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c S. Vraza 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CEDD3" w14:textId="2E42D972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C6A15" w14:textId="72E4CC60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Vlastiti pokretni štand manjih dimenzija (do 3m2) – prigodna prodaja hrane (palačinke,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pommes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frites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fritule, šećerna vuna,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langošice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hot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dog</w:t>
            </w:r>
            <w:proofErr w:type="spellEnd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i sl.)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E647A" w14:textId="438298FD" w:rsidR="008F3D11" w:rsidRPr="00C100E5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F3D11" w:rsidRPr="0022457E" w14:paraId="26647615" w14:textId="77777777" w:rsidTr="008F3D11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B27ED" w14:textId="29235D2E" w:rsidR="008F3D11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3F277502" w14:textId="003BE654" w:rsidR="008F3D11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Iva </w:t>
            </w:r>
            <w:proofErr w:type="spellStart"/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Didović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09342" w14:textId="74FA6075" w:rsidR="008F3D11" w:rsidRPr="00C100E5" w:rsidRDefault="008F3D11" w:rsidP="008F3D11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Županja, Trg Repu</w:t>
            </w:r>
            <w:r w:rsidR="00E312CA">
              <w:rPr>
                <w:color w:val="auto"/>
                <w:kern w:val="0"/>
                <w:sz w:val="20"/>
                <w:szCs w:val="20"/>
                <w14:ligatures w14:val="none"/>
              </w:rPr>
              <w:t>b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like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E3A65" w14:textId="798F29E1" w:rsidR="008F3D11" w:rsidRDefault="008F3D11" w:rsidP="00174E80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P5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125B" w14:textId="60CC062C" w:rsidR="008F3D11" w:rsidRPr="00C100E5" w:rsidRDefault="00174E80" w:rsidP="008F3D11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Tržnica – javna površina za p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rodaj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u dječjih igračaka, slatkiša, suvenira, nakita,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prodaja </w:t>
            </w:r>
            <w:r w:rsidRPr="00C100E5">
              <w:rPr>
                <w:color w:val="auto"/>
                <w:kern w:val="0"/>
                <w:sz w:val="20"/>
                <w:szCs w:val="20"/>
                <w14:ligatures w14:val="none"/>
              </w:rPr>
              <w:t>balona, šećerne vate i sl.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3E27B" w14:textId="04340D36" w:rsidR="008F3D11" w:rsidRPr="00C100E5" w:rsidRDefault="00174E80" w:rsidP="008F3D1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color w:val="auto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</w:tbl>
    <w:p w14:paraId="04CD9875" w14:textId="77777777" w:rsidR="00F65B34" w:rsidRDefault="00F65B34" w:rsidP="008F3D11">
      <w:pPr>
        <w:spacing w:after="0" w:line="240" w:lineRule="auto"/>
        <w:ind w:left="17" w:right="115"/>
      </w:pPr>
    </w:p>
    <w:p w14:paraId="4BD4331B" w14:textId="77777777" w:rsidR="00E0666C" w:rsidRDefault="00000000" w:rsidP="008F3D11">
      <w:pPr>
        <w:spacing w:after="0" w:line="240" w:lineRule="auto"/>
        <w:ind w:left="10" w:right="619" w:hanging="10"/>
        <w:jc w:val="center"/>
      </w:pPr>
      <w:r>
        <w:t>Članak 2.</w:t>
      </w:r>
    </w:p>
    <w:p w14:paraId="1B7E5790" w14:textId="73418AD3" w:rsidR="00174E80" w:rsidRDefault="00000000" w:rsidP="00174E80">
      <w:pPr>
        <w:spacing w:after="0" w:line="240" w:lineRule="auto"/>
      </w:pPr>
      <w:r>
        <w:t>Nakon što je Povjerenstvo utvrdilo</w:t>
      </w:r>
      <w:r w:rsidR="00672F77">
        <w:t xml:space="preserve"> da </w:t>
      </w:r>
      <w:r w:rsidR="00174E80">
        <w:t>je 10 (deset)</w:t>
      </w:r>
      <w:r w:rsidR="00672F77">
        <w:t xml:space="preserve"> </w:t>
      </w:r>
      <w:r>
        <w:t>prijav</w:t>
      </w:r>
      <w:r w:rsidR="00174E80">
        <w:t>a</w:t>
      </w:r>
      <w:r>
        <w:t xml:space="preserve"> potpun</w:t>
      </w:r>
      <w:r w:rsidR="00174E80">
        <w:t>o</w:t>
      </w:r>
      <w:r w:rsidR="00B914D2">
        <w:t>,</w:t>
      </w:r>
      <w:r>
        <w:t xml:space="preserve"> </w:t>
      </w:r>
      <w:r w:rsidR="00174E80">
        <w:t xml:space="preserve">odlučeno je da navedeni </w:t>
      </w:r>
      <w:proofErr w:type="spellStart"/>
      <w:r>
        <w:t>Zakupoprimatelji</w:t>
      </w:r>
      <w:proofErr w:type="spellEnd"/>
      <w:r>
        <w:t xml:space="preserve"> ostvaruju</w:t>
      </w:r>
      <w:r w:rsidR="000E74EC">
        <w:t xml:space="preserve"> </w:t>
      </w:r>
      <w:r>
        <w:t xml:space="preserve">pravo </w:t>
      </w:r>
      <w:r w:rsidR="000E74EC">
        <w:t>n</w:t>
      </w:r>
      <w:r>
        <w:t xml:space="preserve">a zakup javne površine radi sudjelovanja na manifestaciji </w:t>
      </w:r>
      <w:r w:rsidR="000E74EC">
        <w:t>„</w:t>
      </w:r>
      <w:r>
        <w:t>5</w:t>
      </w:r>
      <w:r w:rsidR="00174E80">
        <w:t>9</w:t>
      </w:r>
      <w:r>
        <w:t>. Iločka berba grož</w:t>
      </w:r>
      <w:r w:rsidR="00074351">
        <w:t>đ</w:t>
      </w:r>
      <w:r>
        <w:t>a</w:t>
      </w:r>
      <w:r w:rsidR="00174E80">
        <w:t>.</w:t>
      </w:r>
    </w:p>
    <w:p w14:paraId="05720FD4" w14:textId="77777777" w:rsidR="000E74EC" w:rsidRDefault="000E74EC" w:rsidP="008F3D11">
      <w:pPr>
        <w:spacing w:after="0" w:line="240" w:lineRule="auto"/>
        <w:ind w:left="0" w:firstLine="0"/>
      </w:pPr>
    </w:p>
    <w:p w14:paraId="4CCC5B0B" w14:textId="2745391E" w:rsidR="00E0666C" w:rsidRDefault="00000000" w:rsidP="008F3D11">
      <w:pPr>
        <w:spacing w:after="0" w:line="240" w:lineRule="auto"/>
        <w:ind w:left="10" w:right="583" w:hanging="10"/>
        <w:jc w:val="center"/>
      </w:pPr>
      <w:r>
        <w:t>Članak 3.</w:t>
      </w:r>
    </w:p>
    <w:p w14:paraId="2A09B598" w14:textId="1FA10FB8" w:rsidR="00E0666C" w:rsidRDefault="00000000" w:rsidP="008F3D11">
      <w:pPr>
        <w:spacing w:after="0" w:line="240" w:lineRule="auto"/>
        <w:ind w:left="147"/>
      </w:pPr>
      <w:r>
        <w:t>Gradonačelnica će s</w:t>
      </w:r>
      <w:r w:rsidR="000E74EC">
        <w:t>a</w:t>
      </w:r>
      <w:r>
        <w:t xml:space="preserve"> </w:t>
      </w:r>
      <w:proofErr w:type="spellStart"/>
      <w:r>
        <w:t>Zakupoprimateljima</w:t>
      </w:r>
      <w:proofErr w:type="spellEnd"/>
      <w:r>
        <w:t xml:space="preserve"> sklopiti Ugovore</w:t>
      </w:r>
      <w:r w:rsidR="000E74EC">
        <w:t xml:space="preserve"> o</w:t>
      </w:r>
      <w:r>
        <w:t xml:space="preserve"> zakup</w:t>
      </w:r>
      <w:r w:rsidR="000E74EC">
        <w:t>u</w:t>
      </w:r>
      <w:r>
        <w:t xml:space="preserve"> javne površine radi sudjelovanja na manifestaciji „5</w:t>
      </w:r>
      <w:r w:rsidR="00174E80">
        <w:t>9</w:t>
      </w:r>
      <w:r>
        <w:t>. Iločka berba grož</w:t>
      </w:r>
      <w:r w:rsidR="00074351">
        <w:t>đ</w:t>
      </w:r>
      <w:r>
        <w:t>a”</w:t>
      </w:r>
    </w:p>
    <w:p w14:paraId="7DF1E139" w14:textId="77777777" w:rsidR="00074351" w:rsidRDefault="00074351" w:rsidP="008F3D11">
      <w:pPr>
        <w:spacing w:after="0" w:line="240" w:lineRule="auto"/>
        <w:ind w:left="10" w:right="777" w:hanging="10"/>
        <w:jc w:val="center"/>
      </w:pPr>
    </w:p>
    <w:p w14:paraId="5188449C" w14:textId="7FF53B53" w:rsidR="00E0666C" w:rsidRDefault="00000000" w:rsidP="008F3D11">
      <w:pPr>
        <w:spacing w:after="0" w:line="240" w:lineRule="auto"/>
        <w:ind w:left="10" w:right="777" w:hanging="10"/>
        <w:jc w:val="center"/>
      </w:pPr>
      <w:r>
        <w:t>Članak 4.</w:t>
      </w:r>
    </w:p>
    <w:p w14:paraId="73BCFDF1" w14:textId="77777777" w:rsidR="00E0666C" w:rsidRDefault="00000000" w:rsidP="008F3D11">
      <w:pPr>
        <w:spacing w:after="0" w:line="240" w:lineRule="auto"/>
        <w:ind w:left="89"/>
      </w:pPr>
      <w:r>
        <w:t>Ova Odluka stupa na snagu danom donošenja, a objaviti će se putem oglasne ploče i Internet stranice Grada Iloka.</w:t>
      </w:r>
    </w:p>
    <w:p w14:paraId="25989754" w14:textId="77777777" w:rsidR="00470115" w:rsidRDefault="00470115" w:rsidP="008F3D11">
      <w:pPr>
        <w:spacing w:after="0" w:line="240" w:lineRule="auto"/>
        <w:ind w:left="10" w:right="1403" w:hanging="10"/>
        <w:jc w:val="right"/>
      </w:pPr>
    </w:p>
    <w:p w14:paraId="34670E9F" w14:textId="23DE636A" w:rsidR="00E0666C" w:rsidRPr="00B914D2" w:rsidRDefault="00000000" w:rsidP="008F3D11">
      <w:pPr>
        <w:spacing w:after="0" w:line="240" w:lineRule="auto"/>
        <w:ind w:left="10" w:right="1403" w:hanging="10"/>
        <w:jc w:val="right"/>
        <w:rPr>
          <w:b/>
          <w:bCs/>
        </w:rPr>
      </w:pPr>
      <w:r w:rsidRPr="00B914D2">
        <w:rPr>
          <w:b/>
          <w:bCs/>
        </w:rPr>
        <w:t>Gradonačelnica</w:t>
      </w:r>
    </w:p>
    <w:p w14:paraId="1E704220" w14:textId="7A73E601" w:rsidR="000E74EC" w:rsidRPr="00B914D2" w:rsidRDefault="000E74EC" w:rsidP="008F3D11">
      <w:pPr>
        <w:spacing w:after="0" w:line="240" w:lineRule="auto"/>
        <w:ind w:left="4956" w:firstLine="708"/>
        <w:rPr>
          <w:b/>
          <w:bCs/>
          <w:szCs w:val="24"/>
        </w:rPr>
      </w:pPr>
      <w:r w:rsidRPr="00B914D2">
        <w:rPr>
          <w:b/>
          <w:bCs/>
          <w:szCs w:val="24"/>
        </w:rPr>
        <w:t xml:space="preserve">               Renata </w:t>
      </w:r>
      <w:proofErr w:type="spellStart"/>
      <w:r w:rsidRPr="00B914D2">
        <w:rPr>
          <w:b/>
          <w:bCs/>
          <w:szCs w:val="24"/>
        </w:rPr>
        <w:t>Banožić</w:t>
      </w:r>
      <w:proofErr w:type="spellEnd"/>
      <w:r w:rsidRPr="00B914D2">
        <w:rPr>
          <w:b/>
          <w:bCs/>
          <w:szCs w:val="24"/>
        </w:rPr>
        <w:t xml:space="preserve">, </w:t>
      </w:r>
      <w:proofErr w:type="spellStart"/>
      <w:r w:rsidRPr="00B914D2">
        <w:rPr>
          <w:b/>
          <w:bCs/>
          <w:szCs w:val="24"/>
        </w:rPr>
        <w:t>mag.oec</w:t>
      </w:r>
      <w:proofErr w:type="spellEnd"/>
      <w:r w:rsidRPr="00B914D2">
        <w:rPr>
          <w:b/>
          <w:bCs/>
          <w:szCs w:val="24"/>
        </w:rPr>
        <w:t>.</w:t>
      </w:r>
    </w:p>
    <w:p w14:paraId="53A5937A" w14:textId="77777777" w:rsidR="000E74EC" w:rsidRPr="00BC39DE" w:rsidRDefault="000E74EC" w:rsidP="008F3D11">
      <w:pPr>
        <w:spacing w:after="0" w:line="240" w:lineRule="auto"/>
        <w:ind w:left="3835" w:firstLine="0"/>
        <w:jc w:val="center"/>
        <w:rPr>
          <w:szCs w:val="24"/>
        </w:rPr>
      </w:pPr>
    </w:p>
    <w:p w14:paraId="051B17B4" w14:textId="77777777" w:rsidR="00074351" w:rsidRDefault="00074351" w:rsidP="008F3D11">
      <w:pPr>
        <w:spacing w:after="0" w:line="240" w:lineRule="auto"/>
        <w:ind w:left="17" w:right="3799"/>
      </w:pPr>
    </w:p>
    <w:p w14:paraId="07A49E38" w14:textId="77777777" w:rsidR="00074351" w:rsidRDefault="00074351" w:rsidP="008F3D11">
      <w:pPr>
        <w:spacing w:after="0" w:line="240" w:lineRule="auto"/>
        <w:ind w:left="17" w:right="3799"/>
      </w:pPr>
    </w:p>
    <w:p w14:paraId="6555260A" w14:textId="77777777" w:rsidR="00174E80" w:rsidRDefault="00174E80" w:rsidP="008F3D11">
      <w:pPr>
        <w:spacing w:after="0" w:line="240" w:lineRule="auto"/>
        <w:ind w:left="17" w:right="3799"/>
      </w:pPr>
    </w:p>
    <w:p w14:paraId="2046FB1F" w14:textId="77777777" w:rsidR="00174E80" w:rsidRDefault="00174E80" w:rsidP="008F3D11">
      <w:pPr>
        <w:spacing w:after="0" w:line="240" w:lineRule="auto"/>
        <w:ind w:left="17" w:right="3799"/>
      </w:pPr>
    </w:p>
    <w:p w14:paraId="5BC9B82C" w14:textId="77777777" w:rsidR="00174E80" w:rsidRDefault="00174E80" w:rsidP="008F3D11">
      <w:pPr>
        <w:spacing w:after="0" w:line="240" w:lineRule="auto"/>
        <w:ind w:left="17" w:right="3799"/>
      </w:pPr>
    </w:p>
    <w:p w14:paraId="00B58D80" w14:textId="77777777" w:rsidR="00F64F4C" w:rsidRDefault="00F64F4C" w:rsidP="008F3D11">
      <w:pPr>
        <w:spacing w:after="0" w:line="240" w:lineRule="auto"/>
        <w:ind w:left="10" w:right="798" w:hanging="10"/>
        <w:jc w:val="left"/>
      </w:pPr>
      <w:r>
        <w:t>Dostaviti:</w:t>
      </w:r>
    </w:p>
    <w:p w14:paraId="06984F2C" w14:textId="5EC60BC7" w:rsidR="00E5602B" w:rsidRDefault="00000000" w:rsidP="00174E80">
      <w:pPr>
        <w:pStyle w:val="Odlomakpopisa"/>
        <w:numPr>
          <w:ilvl w:val="0"/>
          <w:numId w:val="1"/>
        </w:numPr>
        <w:spacing w:after="0" w:line="240" w:lineRule="auto"/>
        <w:ind w:right="86"/>
      </w:pPr>
      <w:r>
        <w:t xml:space="preserve">Odsjek za </w:t>
      </w:r>
      <w:r w:rsidR="00174E80">
        <w:t xml:space="preserve">proračun i </w:t>
      </w:r>
      <w:r>
        <w:t>financije</w:t>
      </w:r>
    </w:p>
    <w:p w14:paraId="64C68EC0" w14:textId="3FEF42E1" w:rsidR="00E0666C" w:rsidRDefault="00074351" w:rsidP="00174E80">
      <w:pPr>
        <w:pStyle w:val="Odlomakpopisa"/>
        <w:numPr>
          <w:ilvl w:val="0"/>
          <w:numId w:val="1"/>
        </w:numPr>
        <w:spacing w:after="0" w:line="240" w:lineRule="auto"/>
        <w:ind w:right="86"/>
      </w:pPr>
      <w:r>
        <w:t>Pismohrana</w:t>
      </w:r>
    </w:p>
    <w:sectPr w:rsidR="00E0666C">
      <w:pgSz w:w="11880" w:h="16800"/>
      <w:pgMar w:top="1158" w:right="468" w:bottom="1022" w:left="14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5A83" w14:textId="77777777" w:rsidR="00F02474" w:rsidRDefault="00F02474" w:rsidP="00FA6D74">
      <w:pPr>
        <w:spacing w:after="0" w:line="240" w:lineRule="auto"/>
      </w:pPr>
      <w:r>
        <w:separator/>
      </w:r>
    </w:p>
  </w:endnote>
  <w:endnote w:type="continuationSeparator" w:id="0">
    <w:p w14:paraId="75A1B941" w14:textId="77777777" w:rsidR="00F02474" w:rsidRDefault="00F02474" w:rsidP="00FA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D6D1" w14:textId="77777777" w:rsidR="00F02474" w:rsidRDefault="00F02474" w:rsidP="00FA6D74">
      <w:pPr>
        <w:spacing w:after="0" w:line="240" w:lineRule="auto"/>
      </w:pPr>
      <w:r>
        <w:separator/>
      </w:r>
    </w:p>
  </w:footnote>
  <w:footnote w:type="continuationSeparator" w:id="0">
    <w:p w14:paraId="36868A20" w14:textId="77777777" w:rsidR="00F02474" w:rsidRDefault="00F02474" w:rsidP="00FA6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6120"/>
    <w:multiLevelType w:val="hybridMultilevel"/>
    <w:tmpl w:val="9BAA3846"/>
    <w:lvl w:ilvl="0" w:tplc="0409000F">
      <w:start w:val="1"/>
      <w:numFmt w:val="decimal"/>
      <w:lvlText w:val="%1."/>
      <w:lvlJc w:val="left"/>
      <w:pPr>
        <w:ind w:left="734" w:hanging="360"/>
      </w:p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37403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6C"/>
    <w:rsid w:val="00051452"/>
    <w:rsid w:val="00074351"/>
    <w:rsid w:val="000E74EC"/>
    <w:rsid w:val="00174E80"/>
    <w:rsid w:val="001B047B"/>
    <w:rsid w:val="0022457E"/>
    <w:rsid w:val="00245038"/>
    <w:rsid w:val="00274854"/>
    <w:rsid w:val="00301F32"/>
    <w:rsid w:val="00396E11"/>
    <w:rsid w:val="003E0E11"/>
    <w:rsid w:val="004009F5"/>
    <w:rsid w:val="00467725"/>
    <w:rsid w:val="00470115"/>
    <w:rsid w:val="00492B2E"/>
    <w:rsid w:val="004A3DD4"/>
    <w:rsid w:val="00593885"/>
    <w:rsid w:val="005C30C5"/>
    <w:rsid w:val="005F0789"/>
    <w:rsid w:val="00635AA0"/>
    <w:rsid w:val="00672F77"/>
    <w:rsid w:val="00791076"/>
    <w:rsid w:val="007A3FB5"/>
    <w:rsid w:val="007D27DD"/>
    <w:rsid w:val="008F3D11"/>
    <w:rsid w:val="00A5609F"/>
    <w:rsid w:val="00B12760"/>
    <w:rsid w:val="00B914D2"/>
    <w:rsid w:val="00BC7DC4"/>
    <w:rsid w:val="00C100E5"/>
    <w:rsid w:val="00CC5F05"/>
    <w:rsid w:val="00CF4B41"/>
    <w:rsid w:val="00D01D14"/>
    <w:rsid w:val="00D27FF0"/>
    <w:rsid w:val="00D85FA7"/>
    <w:rsid w:val="00E0666C"/>
    <w:rsid w:val="00E312CA"/>
    <w:rsid w:val="00E34561"/>
    <w:rsid w:val="00E5602B"/>
    <w:rsid w:val="00E84DA1"/>
    <w:rsid w:val="00E95661"/>
    <w:rsid w:val="00EA55A1"/>
    <w:rsid w:val="00EC2A57"/>
    <w:rsid w:val="00F02474"/>
    <w:rsid w:val="00F43311"/>
    <w:rsid w:val="00F64F4C"/>
    <w:rsid w:val="00F65B34"/>
    <w:rsid w:val="00F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A264"/>
  <w15:docId w15:val="{191FC8B1-1279-47DD-B4F2-199D6BA8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3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6D74"/>
    <w:rPr>
      <w:rFonts w:ascii="Times New Roman" w:eastAsia="Times New Roman" w:hAnsi="Times New Roman" w:cs="Times New Roman"/>
      <w:color w:val="000000"/>
      <w:sz w:val="24"/>
    </w:rPr>
  </w:style>
  <w:style w:type="paragraph" w:styleId="Podnoje">
    <w:name w:val="footer"/>
    <w:basedOn w:val="Normal"/>
    <w:link w:val="PodnojeChar"/>
    <w:uiPriority w:val="99"/>
    <w:unhideWhenUsed/>
    <w:rsid w:val="00FA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6D74"/>
    <w:rPr>
      <w:rFonts w:ascii="Times New Roman" w:eastAsia="Times New Roman" w:hAnsi="Times New Roman" w:cs="Times New Roman"/>
      <w:color w:val="000000"/>
      <w:sz w:val="24"/>
    </w:rPr>
  </w:style>
  <w:style w:type="character" w:styleId="Hiperveza">
    <w:name w:val="Hyperlink"/>
    <w:basedOn w:val="Zadanifontodlomka"/>
    <w:uiPriority w:val="99"/>
    <w:unhideWhenUsed/>
    <w:rsid w:val="00396E1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6E1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74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Skenirana slika</vt:lpstr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Skenirana slika</dc:title>
  <dc:subject>Skenirana slika</dc:subject>
  <dc:creator>NAPS2</dc:creator>
  <cp:keywords/>
  <cp:lastModifiedBy>Ivana Karačić</cp:lastModifiedBy>
  <cp:revision>4</cp:revision>
  <cp:lastPrinted>2024-08-22T11:30:00Z</cp:lastPrinted>
  <dcterms:created xsi:type="dcterms:W3CDTF">2026-08-19T11:42:00Z</dcterms:created>
  <dcterms:modified xsi:type="dcterms:W3CDTF">2026-08-20T06:25:00Z</dcterms:modified>
</cp:coreProperties>
</file>